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Тема</w:t>
      </w:r>
      <w:r w:rsidR="00AF745C">
        <w:rPr>
          <w:color w:val="000000"/>
        </w:rPr>
        <w:t xml:space="preserve"> урока</w:t>
      </w:r>
      <w:r w:rsidRPr="00AF745C">
        <w:rPr>
          <w:color w:val="000000"/>
        </w:rPr>
        <w:t xml:space="preserve">: </w:t>
      </w:r>
      <w:r w:rsidRPr="00AF745C">
        <w:rPr>
          <w:b/>
          <w:color w:val="000000"/>
        </w:rPr>
        <w:t>Водные богатства нашего края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Тип урока: урок «открытия» новых знаний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Цель деятельности учителя: создать условия для ознакомления учащихся с разнообразием водоемов нашего края, раскрытия значения водоемов  в природе и жизни человека; способствовать формированию представления о водоемах, о естественных и искусственных водоемах, о частях реки; развивать интерес к предмету «Окружающий мир»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Планируемые образовательные результаты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Предметные: получат возможность научиться работать с учебником; формировать понятие река и ее части, учить различать водоемы естественного и искусственного происхождения, узнавать их по описанию; формировать понятия значимости водоемов в жизни, формировать экологическое сознание и бережное отношение учащихся к окружающей природе.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Личностные: имеют ответственное отношение к учению; проявляют готовность и способность к саморазвитию и самообразованию на основе мотивации к обучению</w:t>
      </w:r>
    </w:p>
    <w:p w:rsidR="00875705" w:rsidRPr="00AF745C" w:rsidRDefault="00875705" w:rsidP="00875705">
      <w:pPr>
        <w:pStyle w:val="a3"/>
        <w:rPr>
          <w:color w:val="000000"/>
        </w:rPr>
      </w:pPr>
      <w:proofErr w:type="spellStart"/>
      <w:r w:rsidRPr="00AF745C">
        <w:rPr>
          <w:color w:val="000000"/>
        </w:rPr>
        <w:t>Метапредметные</w:t>
      </w:r>
      <w:proofErr w:type="spellEnd"/>
      <w:r w:rsidRPr="00AF745C">
        <w:rPr>
          <w:color w:val="000000"/>
        </w:rPr>
        <w:t xml:space="preserve"> результаты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rStyle w:val="a4"/>
          <w:color w:val="000000"/>
        </w:rPr>
        <w:t>Познавательные УУД: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осуществлять поиск необходимой информации в учебнике; находить закономерности; наблюдать и делать самостоятельные выводы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rStyle w:val="a4"/>
          <w:color w:val="000000"/>
        </w:rPr>
        <w:t>Регулятивные УУД: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осознавать задачу, принимать ее, стремиться к успешному ее решению; планировать свои действия; контролировать и оценивать свою работу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rStyle w:val="a4"/>
          <w:color w:val="000000"/>
        </w:rPr>
        <w:t>Коммуникативные УУД: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готовность слушать собеседника и вести диалог, излагать свое мнение и аргументировать свою точку зрения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Наглядные пособия:</w:t>
      </w:r>
      <w:r w:rsidRPr="00AF745C">
        <w:rPr>
          <w:rStyle w:val="apple-converted-space"/>
          <w:b/>
          <w:bCs/>
          <w:color w:val="000000"/>
        </w:rPr>
        <w:t> </w:t>
      </w:r>
      <w:r w:rsidRPr="00AF745C">
        <w:rPr>
          <w:color w:val="000000"/>
        </w:rPr>
        <w:t>презентация «», карта «Природные зоны»</w:t>
      </w:r>
      <w:r w:rsidR="004806F3">
        <w:rPr>
          <w:color w:val="000000"/>
        </w:rPr>
        <w:t xml:space="preserve">, карта </w:t>
      </w:r>
      <w:proofErr w:type="spellStart"/>
      <w:proofErr w:type="gramStart"/>
      <w:r w:rsidR="004806F3">
        <w:rPr>
          <w:color w:val="000000"/>
        </w:rPr>
        <w:t>Дагестана,глобус</w:t>
      </w:r>
      <w:proofErr w:type="spellEnd"/>
      <w:proofErr w:type="gramEnd"/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Основные понятия: водоемы, исток, русло, устье, притоки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Ключевые слова:</w:t>
      </w:r>
      <w:r w:rsidRPr="00AF745C">
        <w:rPr>
          <w:rStyle w:val="apple-converted-space"/>
          <w:b/>
          <w:bCs/>
          <w:color w:val="000000"/>
        </w:rPr>
        <w:t> </w:t>
      </w:r>
      <w:r w:rsidRPr="00AF745C">
        <w:rPr>
          <w:color w:val="000000"/>
        </w:rPr>
        <w:t>родной край, водоём, охрана, природа и музыка.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Рабочие материалы для обучающихся:</w:t>
      </w:r>
      <w:r w:rsidRPr="00AF745C">
        <w:rPr>
          <w:rStyle w:val="apple-converted-space"/>
          <w:b/>
          <w:bCs/>
          <w:color w:val="000000"/>
        </w:rPr>
        <w:t> </w:t>
      </w:r>
      <w:r w:rsidR="004806F3">
        <w:rPr>
          <w:color w:val="000000"/>
        </w:rPr>
        <w:t xml:space="preserve">учебник </w:t>
      </w:r>
      <w:r w:rsidRPr="00AF745C">
        <w:rPr>
          <w:color w:val="000000"/>
        </w:rPr>
        <w:t xml:space="preserve">«Окружающий мир» 4 класс, автор А. А.Плешаков; схема </w:t>
      </w:r>
      <w:proofErr w:type="gramStart"/>
      <w:r w:rsidRPr="00AF745C">
        <w:rPr>
          <w:color w:val="000000"/>
        </w:rPr>
        <w:t>реки ,</w:t>
      </w:r>
      <w:proofErr w:type="gramEnd"/>
      <w:r w:rsidRPr="00AF745C">
        <w:rPr>
          <w:color w:val="000000"/>
        </w:rPr>
        <w:t xml:space="preserve"> сх</w:t>
      </w:r>
      <w:r w:rsidR="004806F3">
        <w:rPr>
          <w:color w:val="000000"/>
        </w:rPr>
        <w:t>емы экологические проблемы</w:t>
      </w:r>
      <w:r w:rsidRPr="00AF745C">
        <w:rPr>
          <w:color w:val="000000"/>
        </w:rPr>
        <w:t>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Оборудование: ноутбук, проектор</w:t>
      </w:r>
    </w:p>
    <w:p w:rsidR="004A208A" w:rsidRDefault="004A208A" w:rsidP="00875705">
      <w:pPr>
        <w:pStyle w:val="a3"/>
        <w:rPr>
          <w:b/>
          <w:bCs/>
          <w:color w:val="000000"/>
        </w:rPr>
      </w:pPr>
    </w:p>
    <w:p w:rsidR="004A208A" w:rsidRDefault="004A208A" w:rsidP="00875705">
      <w:pPr>
        <w:pStyle w:val="a3"/>
        <w:rPr>
          <w:b/>
          <w:bCs/>
          <w:color w:val="000000"/>
        </w:rPr>
      </w:pPr>
    </w:p>
    <w:p w:rsidR="004A208A" w:rsidRDefault="004A208A" w:rsidP="00875705">
      <w:pPr>
        <w:pStyle w:val="a3"/>
        <w:rPr>
          <w:b/>
          <w:bCs/>
          <w:color w:val="000000"/>
        </w:rPr>
      </w:pPr>
    </w:p>
    <w:p w:rsidR="004A208A" w:rsidRDefault="004A208A" w:rsidP="00875705">
      <w:pPr>
        <w:pStyle w:val="a3"/>
        <w:rPr>
          <w:b/>
          <w:bCs/>
          <w:color w:val="000000"/>
        </w:rPr>
      </w:pPr>
    </w:p>
    <w:p w:rsidR="004A208A" w:rsidRDefault="004A208A" w:rsidP="00875705">
      <w:pPr>
        <w:pStyle w:val="a3"/>
        <w:rPr>
          <w:b/>
          <w:bCs/>
          <w:color w:val="000000"/>
        </w:rPr>
      </w:pPr>
    </w:p>
    <w:p w:rsidR="00875705" w:rsidRPr="00AF745C" w:rsidRDefault="004A208A" w:rsidP="00875705">
      <w:pPr>
        <w:pStyle w:val="a3"/>
        <w:rPr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                             </w:t>
      </w:r>
      <w:r w:rsidR="00875705" w:rsidRPr="00AF745C">
        <w:rPr>
          <w:b/>
          <w:bCs/>
          <w:color w:val="000000"/>
        </w:rPr>
        <w:t>Ход</w:t>
      </w:r>
      <w:r w:rsidR="00875705" w:rsidRPr="00AF745C">
        <w:rPr>
          <w:color w:val="000000"/>
        </w:rPr>
        <w:t> </w:t>
      </w:r>
      <w:r w:rsidR="00875705" w:rsidRPr="00AF745C">
        <w:rPr>
          <w:b/>
          <w:bCs/>
          <w:color w:val="000000"/>
        </w:rPr>
        <w:t>урока:</w:t>
      </w:r>
    </w:p>
    <w:p w:rsidR="00875705" w:rsidRDefault="00875705" w:rsidP="00AC28B5">
      <w:pPr>
        <w:pStyle w:val="a3"/>
        <w:numPr>
          <w:ilvl w:val="0"/>
          <w:numId w:val="5"/>
        </w:numPr>
        <w:rPr>
          <w:b/>
          <w:bCs/>
          <w:color w:val="000000"/>
        </w:rPr>
      </w:pPr>
      <w:r w:rsidRPr="00AF745C">
        <w:rPr>
          <w:b/>
          <w:bCs/>
          <w:color w:val="000000"/>
        </w:rPr>
        <w:t>Организационный момент.</w:t>
      </w:r>
    </w:p>
    <w:p w:rsidR="00AC28B5" w:rsidRPr="00AF745C" w:rsidRDefault="00AC28B5" w:rsidP="00AC28B5">
      <w:pPr>
        <w:pStyle w:val="a3"/>
        <w:ind w:left="720"/>
        <w:rPr>
          <w:color w:val="000000"/>
        </w:rPr>
      </w:pPr>
    </w:p>
    <w:p w:rsidR="00AC28B5" w:rsidRPr="00AC28B5" w:rsidRDefault="00875705" w:rsidP="00AC28B5">
      <w:pPr>
        <w:pStyle w:val="a3"/>
        <w:numPr>
          <w:ilvl w:val="0"/>
          <w:numId w:val="5"/>
        </w:numPr>
        <w:rPr>
          <w:b/>
          <w:bCs/>
          <w:color w:val="000000"/>
        </w:rPr>
      </w:pPr>
      <w:r w:rsidRPr="00AF745C">
        <w:rPr>
          <w:b/>
          <w:bCs/>
          <w:color w:val="000000"/>
        </w:rPr>
        <w:t>Актуализация знаний.</w:t>
      </w:r>
    </w:p>
    <w:p w:rsidR="00875705" w:rsidRDefault="000003DA" w:rsidP="00875705">
      <w:pPr>
        <w:pStyle w:val="a3"/>
        <w:rPr>
          <w:color w:val="000000"/>
        </w:rPr>
      </w:pPr>
      <w:r>
        <w:rPr>
          <w:color w:val="000000"/>
        </w:rPr>
        <w:t xml:space="preserve">А давайте вспомним формы земной </w:t>
      </w:r>
      <w:proofErr w:type="gramStart"/>
      <w:r>
        <w:rPr>
          <w:color w:val="000000"/>
        </w:rPr>
        <w:t>поверхности ,какие</w:t>
      </w:r>
      <w:proofErr w:type="gramEnd"/>
      <w:r>
        <w:rPr>
          <w:color w:val="000000"/>
        </w:rPr>
        <w:t xml:space="preserve"> они?</w:t>
      </w:r>
    </w:p>
    <w:p w:rsidR="000003DA" w:rsidRPr="00AF745C" w:rsidRDefault="000003DA" w:rsidP="00875705">
      <w:pPr>
        <w:pStyle w:val="a3"/>
        <w:rPr>
          <w:color w:val="000000"/>
        </w:rPr>
      </w:pPr>
      <w:r>
        <w:rPr>
          <w:color w:val="000000"/>
        </w:rPr>
        <w:t>А какая поверхность нашего с вами края?</w:t>
      </w:r>
    </w:p>
    <w:p w:rsidR="00875705" w:rsidRDefault="0063476F" w:rsidP="00875705">
      <w:pPr>
        <w:pStyle w:val="a3"/>
        <w:rPr>
          <w:color w:val="000000"/>
        </w:rPr>
      </w:pPr>
      <w:r w:rsidRPr="0063476F">
        <w:rPr>
          <w:b/>
          <w:color w:val="000000"/>
        </w:rPr>
        <w:t>Работа в парах</w:t>
      </w:r>
      <w:r>
        <w:rPr>
          <w:color w:val="000000"/>
        </w:rPr>
        <w:t>.</w:t>
      </w:r>
    </w:p>
    <w:p w:rsidR="0063476F" w:rsidRDefault="0063476F" w:rsidP="00875705">
      <w:pPr>
        <w:pStyle w:val="a3"/>
        <w:rPr>
          <w:color w:val="000000"/>
        </w:rPr>
      </w:pPr>
      <w:r>
        <w:rPr>
          <w:color w:val="000000"/>
        </w:rPr>
        <w:t>1 вариант отвечает на вопрос ,2 вариант слушает ответ и оценивает</w:t>
      </w:r>
    </w:p>
    <w:p w:rsidR="0063476F" w:rsidRDefault="0063476F" w:rsidP="00875705">
      <w:pPr>
        <w:pStyle w:val="a3"/>
        <w:rPr>
          <w:color w:val="000000"/>
        </w:rPr>
      </w:pPr>
      <w:r>
        <w:rPr>
          <w:color w:val="000000"/>
        </w:rPr>
        <w:t>Затем меняемся :2 вариант отвечает- 1 оценивает</w:t>
      </w:r>
    </w:p>
    <w:p w:rsidR="0063476F" w:rsidRDefault="0063476F" w:rsidP="00875705">
      <w:pPr>
        <w:pStyle w:val="a3"/>
        <w:rPr>
          <w:color w:val="000000"/>
        </w:rPr>
      </w:pPr>
      <w:r>
        <w:rPr>
          <w:color w:val="000000"/>
        </w:rPr>
        <w:t>1</w:t>
      </w:r>
      <w:proofErr w:type="gramStart"/>
      <w:r>
        <w:rPr>
          <w:color w:val="000000"/>
        </w:rPr>
        <w:t>вопрос:Что</w:t>
      </w:r>
      <w:proofErr w:type="gramEnd"/>
      <w:r>
        <w:rPr>
          <w:color w:val="000000"/>
        </w:rPr>
        <w:t xml:space="preserve"> такое овраги? Рассказать о них</w:t>
      </w:r>
    </w:p>
    <w:p w:rsidR="0063476F" w:rsidRDefault="0063476F" w:rsidP="00875705">
      <w:pPr>
        <w:pStyle w:val="a3"/>
        <w:rPr>
          <w:color w:val="000000"/>
        </w:rPr>
      </w:pPr>
      <w:r>
        <w:rPr>
          <w:color w:val="000000"/>
        </w:rPr>
        <w:t xml:space="preserve">2 </w:t>
      </w:r>
      <w:proofErr w:type="gramStart"/>
      <w:r>
        <w:rPr>
          <w:color w:val="000000"/>
        </w:rPr>
        <w:t>вопрос :Что</w:t>
      </w:r>
      <w:proofErr w:type="gramEnd"/>
      <w:r>
        <w:rPr>
          <w:color w:val="000000"/>
        </w:rPr>
        <w:t xml:space="preserve"> такое балка? Рассказать о них</w:t>
      </w:r>
    </w:p>
    <w:p w:rsidR="0063476F" w:rsidRDefault="0063476F" w:rsidP="00875705">
      <w:pPr>
        <w:pStyle w:val="a3"/>
        <w:rPr>
          <w:color w:val="000000"/>
        </w:rPr>
      </w:pPr>
      <w:r>
        <w:rPr>
          <w:color w:val="000000"/>
        </w:rPr>
        <w:t xml:space="preserve">Фронтальный </w:t>
      </w:r>
      <w:proofErr w:type="gramStart"/>
      <w:r>
        <w:rPr>
          <w:color w:val="000000"/>
        </w:rPr>
        <w:t>опрос .</w:t>
      </w:r>
      <w:proofErr w:type="gramEnd"/>
    </w:p>
    <w:p w:rsidR="0063476F" w:rsidRDefault="000003DA" w:rsidP="00875705">
      <w:pPr>
        <w:pStyle w:val="a3"/>
        <w:rPr>
          <w:color w:val="000000"/>
        </w:rPr>
      </w:pPr>
      <w:r>
        <w:rPr>
          <w:color w:val="000000"/>
        </w:rPr>
        <w:t xml:space="preserve">1.Мы говорим про охрану </w:t>
      </w:r>
      <w:proofErr w:type="spellStart"/>
      <w:proofErr w:type="gramStart"/>
      <w:r>
        <w:rPr>
          <w:color w:val="000000"/>
        </w:rPr>
        <w:t>животных,растений</w:t>
      </w:r>
      <w:proofErr w:type="gramEnd"/>
      <w:r>
        <w:rPr>
          <w:color w:val="000000"/>
        </w:rPr>
        <w:t>,воздуха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воды.А</w:t>
      </w:r>
      <w:proofErr w:type="spellEnd"/>
      <w:r>
        <w:rPr>
          <w:color w:val="000000"/>
        </w:rPr>
        <w:t xml:space="preserve"> надо ли охранять поверхность земли? Что ей угрожает?</w:t>
      </w:r>
    </w:p>
    <w:p w:rsidR="000003DA" w:rsidRDefault="000003DA" w:rsidP="00875705">
      <w:pPr>
        <w:pStyle w:val="a3"/>
        <w:rPr>
          <w:color w:val="000000"/>
        </w:rPr>
      </w:pPr>
      <w:r>
        <w:rPr>
          <w:color w:val="000000"/>
        </w:rPr>
        <w:t>2.Карьеры.Что нужно сделать что бы эта рана зажила?</w:t>
      </w:r>
    </w:p>
    <w:p w:rsidR="000003DA" w:rsidRDefault="000003DA" w:rsidP="00875705">
      <w:pPr>
        <w:pStyle w:val="a3"/>
        <w:rPr>
          <w:color w:val="000000"/>
        </w:rPr>
      </w:pPr>
      <w:r>
        <w:rPr>
          <w:color w:val="000000"/>
        </w:rPr>
        <w:t>3.Свалки. Можно ли выбрасывать мусор где попало?</w:t>
      </w:r>
    </w:p>
    <w:p w:rsidR="000003DA" w:rsidRDefault="000003DA" w:rsidP="00875705">
      <w:pPr>
        <w:pStyle w:val="a3"/>
        <w:rPr>
          <w:color w:val="000000"/>
        </w:rPr>
      </w:pPr>
      <w:r>
        <w:rPr>
          <w:color w:val="000000"/>
        </w:rPr>
        <w:t>4.Можно проводить вспашку вдоль склонов?</w:t>
      </w:r>
    </w:p>
    <w:p w:rsidR="000003DA" w:rsidRDefault="000003DA" w:rsidP="00875705">
      <w:pPr>
        <w:pStyle w:val="a3"/>
        <w:rPr>
          <w:color w:val="000000"/>
        </w:rPr>
      </w:pPr>
      <w:r>
        <w:rPr>
          <w:color w:val="000000"/>
        </w:rPr>
        <w:t xml:space="preserve">5.Что </w:t>
      </w:r>
      <w:proofErr w:type="spellStart"/>
      <w:proofErr w:type="gramStart"/>
      <w:r>
        <w:rPr>
          <w:color w:val="000000"/>
        </w:rPr>
        <w:t>делают,что</w:t>
      </w:r>
      <w:proofErr w:type="spellEnd"/>
      <w:proofErr w:type="gramEnd"/>
      <w:r>
        <w:rPr>
          <w:color w:val="000000"/>
        </w:rPr>
        <w:t xml:space="preserve"> бы остановить образование оврага?</w:t>
      </w:r>
    </w:p>
    <w:p w:rsidR="00AC28B5" w:rsidRDefault="00AC28B5" w:rsidP="00875705">
      <w:pPr>
        <w:pStyle w:val="a3"/>
        <w:rPr>
          <w:color w:val="000000"/>
        </w:rPr>
      </w:pPr>
    </w:p>
    <w:p w:rsidR="00AC28B5" w:rsidRDefault="00AC28B5" w:rsidP="00875705">
      <w:pPr>
        <w:pStyle w:val="a3"/>
        <w:rPr>
          <w:color w:val="000000"/>
        </w:rPr>
      </w:pPr>
    </w:p>
    <w:p w:rsidR="000003DA" w:rsidRDefault="000003DA" w:rsidP="00875705">
      <w:pPr>
        <w:pStyle w:val="a3"/>
        <w:rPr>
          <w:color w:val="000000"/>
        </w:rPr>
      </w:pPr>
      <w:r>
        <w:rPr>
          <w:color w:val="000000"/>
        </w:rPr>
        <w:t>6.Боль природы</w:t>
      </w:r>
    </w:p>
    <w:p w:rsidR="00AC28B5" w:rsidRDefault="00AC28B5" w:rsidP="00875705">
      <w:pPr>
        <w:pStyle w:val="a3"/>
        <w:rPr>
          <w:color w:val="000000"/>
        </w:rPr>
      </w:pPr>
    </w:p>
    <w:p w:rsidR="00AC28B5" w:rsidRPr="00AF745C" w:rsidRDefault="00AC28B5" w:rsidP="00875705">
      <w:pPr>
        <w:pStyle w:val="a3"/>
        <w:rPr>
          <w:color w:val="000000"/>
        </w:rPr>
      </w:pP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3. Мотивация к учебной деятельности</w:t>
      </w:r>
    </w:p>
    <w:p w:rsidR="00875705" w:rsidRDefault="00875705" w:rsidP="00875705">
      <w:pPr>
        <w:pStyle w:val="a3"/>
        <w:rPr>
          <w:b/>
          <w:bCs/>
          <w:color w:val="000000"/>
        </w:rPr>
      </w:pPr>
      <w:r w:rsidRPr="00AF745C">
        <w:rPr>
          <w:b/>
          <w:bCs/>
          <w:color w:val="000000"/>
        </w:rPr>
        <w:t xml:space="preserve">Для того, чтобы </w:t>
      </w:r>
      <w:proofErr w:type="gramStart"/>
      <w:r w:rsidRPr="00AF745C">
        <w:rPr>
          <w:b/>
          <w:bCs/>
          <w:color w:val="000000"/>
        </w:rPr>
        <w:t>узнать</w:t>
      </w:r>
      <w:r w:rsidR="00B53622">
        <w:rPr>
          <w:b/>
          <w:bCs/>
          <w:color w:val="000000"/>
        </w:rPr>
        <w:t xml:space="preserve">  о</w:t>
      </w:r>
      <w:proofErr w:type="gramEnd"/>
      <w:r w:rsidR="00B53622">
        <w:rPr>
          <w:b/>
          <w:bCs/>
          <w:color w:val="000000"/>
        </w:rPr>
        <w:t xml:space="preserve"> чем мы будем говорить сегодня на </w:t>
      </w:r>
      <w:proofErr w:type="spellStart"/>
      <w:r w:rsidR="00B53622">
        <w:rPr>
          <w:b/>
          <w:bCs/>
          <w:color w:val="000000"/>
        </w:rPr>
        <w:t>уроке,закройте</w:t>
      </w:r>
      <w:proofErr w:type="spellEnd"/>
      <w:r w:rsidR="00B53622">
        <w:rPr>
          <w:b/>
          <w:bCs/>
          <w:color w:val="000000"/>
        </w:rPr>
        <w:t xml:space="preserve"> глаза и послушайте.</w:t>
      </w:r>
    </w:p>
    <w:p w:rsidR="00B53622" w:rsidRDefault="00B53622" w:rsidP="00875705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>Что вы слышите?</w:t>
      </w:r>
    </w:p>
    <w:p w:rsidR="00B53622" w:rsidRDefault="00B53622" w:rsidP="00875705">
      <w:pPr>
        <w:pStyle w:val="a3"/>
        <w:rPr>
          <w:b/>
          <w:bCs/>
          <w:color w:val="000000"/>
        </w:rPr>
      </w:pPr>
      <w:proofErr w:type="spellStart"/>
      <w:proofErr w:type="gramStart"/>
      <w:r>
        <w:rPr>
          <w:b/>
          <w:bCs/>
          <w:color w:val="000000"/>
        </w:rPr>
        <w:lastRenderedPageBreak/>
        <w:t>Правильно,это</w:t>
      </w:r>
      <w:proofErr w:type="spellEnd"/>
      <w:proofErr w:type="gramEnd"/>
      <w:r>
        <w:rPr>
          <w:b/>
          <w:bCs/>
          <w:color w:val="000000"/>
        </w:rPr>
        <w:t xml:space="preserve"> журчание воды.</w:t>
      </w:r>
    </w:p>
    <w:p w:rsidR="00B53622" w:rsidRPr="00AF745C" w:rsidRDefault="00B53622" w:rsidP="00875705">
      <w:pPr>
        <w:pStyle w:val="a3"/>
        <w:rPr>
          <w:color w:val="000000"/>
        </w:rPr>
      </w:pPr>
      <w:r>
        <w:rPr>
          <w:b/>
          <w:bCs/>
          <w:color w:val="000000"/>
        </w:rPr>
        <w:t>Послушайте стихотворение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8000"/>
        </w:rPr>
        <w:t>«Вода – бесценный дар природы»</w:t>
      </w:r>
      <w:r w:rsidRPr="00AF745C">
        <w:rPr>
          <w:color w:val="000000"/>
        </w:rPr>
        <w:br/>
        <w:t>Вода в морях и океанах,</w:t>
      </w:r>
      <w:r w:rsidRPr="00AF745C">
        <w:rPr>
          <w:color w:val="000000"/>
        </w:rPr>
        <w:br/>
        <w:t>В озерах, реках и прудах.</w:t>
      </w:r>
      <w:r w:rsidRPr="00AF745C">
        <w:rPr>
          <w:color w:val="000000"/>
        </w:rPr>
        <w:br/>
        <w:t>Она в посёлках и деревнях,</w:t>
      </w:r>
      <w:r w:rsidRPr="00AF745C">
        <w:rPr>
          <w:color w:val="000000"/>
        </w:rPr>
        <w:br/>
        <w:t>В больших и малых городах.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Вода – бесценный дар природы</w:t>
      </w:r>
      <w:r w:rsidRPr="00AF745C">
        <w:rPr>
          <w:color w:val="000000"/>
        </w:rPr>
        <w:br/>
        <w:t>Все наслаждаются тобой.</w:t>
      </w:r>
      <w:r w:rsidRPr="00AF745C">
        <w:rPr>
          <w:color w:val="000000"/>
        </w:rPr>
        <w:br/>
        <w:t>Цените воду, это важно,</w:t>
      </w:r>
      <w:r w:rsidRPr="00AF745C">
        <w:rPr>
          <w:color w:val="000000"/>
        </w:rPr>
        <w:br/>
        <w:t>С водой мы связаны судьбой.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У- Какова главная мысль этого стихотворения?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Д. Вода – бесценный дар природы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i/>
          <w:iCs/>
          <w:color w:val="000000"/>
        </w:rPr>
        <w:t>Целеполагание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У. Правильно, мы будем говорить о воде как о богатстве.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У. - А как вы понимаете слово богатство?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Д. Богатство – это …..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У. Какой вопрос мы сегодня перед собой поставим?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i/>
          <w:iCs/>
          <w:color w:val="FF0000"/>
        </w:rPr>
        <w:t>Почему воду называют богатством?</w:t>
      </w:r>
    </w:p>
    <w:p w:rsidR="00875705" w:rsidRPr="00AF745C" w:rsidRDefault="00875705" w:rsidP="00875705">
      <w:pPr>
        <w:pStyle w:val="a3"/>
        <w:rPr>
          <w:color w:val="000000"/>
        </w:rPr>
      </w:pPr>
      <w:proofErr w:type="spellStart"/>
      <w:r w:rsidRPr="00AF745C">
        <w:rPr>
          <w:b/>
          <w:bCs/>
          <w:color w:val="FF0000"/>
        </w:rPr>
        <w:t>III.Работа</w:t>
      </w:r>
      <w:proofErr w:type="spellEnd"/>
      <w:r w:rsidRPr="00AF745C">
        <w:rPr>
          <w:b/>
          <w:bCs/>
          <w:color w:val="FF0000"/>
        </w:rPr>
        <w:t xml:space="preserve"> по теме урока</w:t>
      </w:r>
      <w:r w:rsidRPr="00AF745C">
        <w:rPr>
          <w:rStyle w:val="apple-converted-space"/>
          <w:b/>
          <w:bCs/>
          <w:color w:val="FF0000"/>
        </w:rPr>
        <w:t> </w:t>
      </w:r>
      <w:r w:rsidRPr="00AF745C">
        <w:rPr>
          <w:b/>
          <w:bCs/>
          <w:color w:val="FF0000"/>
        </w:rPr>
        <w:t>Совместное “открытие” знаний.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У. – Каким цветом обозначена вода на карте?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Д. Вода обозначена синим цветом.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У. – Раскрутим наш глобус. Какого цвета стала Земля? Почему?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Д. Синего. Потому что 2/3 поверхности занимает вода.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У.- одинаковая ли вода на вкус?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Д. Нет, вода бывает пресная и соленая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У. – Какая вода в водоемах нашего края?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Д.Пресная.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У._ Где вода соленая?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Д.- В морях и океанах.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lastRenderedPageBreak/>
        <w:t>У.- Какие водоемы вы знаете?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Д.- Океан, море, озеро, река, пруд, канал, водохранилище.</w:t>
      </w:r>
    </w:p>
    <w:p w:rsidR="00875705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 xml:space="preserve">У.- давайте разделим названные водоемы на две группы по их происхождению. </w:t>
      </w:r>
      <w:proofErr w:type="gramStart"/>
      <w:r w:rsidRPr="00AF745C">
        <w:rPr>
          <w:color w:val="000000"/>
        </w:rPr>
        <w:t>Водоемы</w:t>
      </w:r>
      <w:proofErr w:type="gramEnd"/>
      <w:r w:rsidRPr="00AF745C">
        <w:rPr>
          <w:color w:val="000000"/>
        </w:rPr>
        <w:t xml:space="preserve"> созданные природой (естественные) и созданные человеком (искусственные).</w:t>
      </w:r>
    </w:p>
    <w:p w:rsidR="00B723DF" w:rsidRPr="00AF745C" w:rsidRDefault="00B723DF" w:rsidP="00875705">
      <w:pPr>
        <w:pStyle w:val="a3"/>
        <w:rPr>
          <w:color w:val="000000"/>
        </w:rPr>
      </w:pPr>
    </w:p>
    <w:p w:rsidR="000A11B3" w:rsidRDefault="000A11B3" w:rsidP="00875705">
      <w:pPr>
        <w:pStyle w:val="a3"/>
        <w:rPr>
          <w:color w:val="000000"/>
        </w:rPr>
      </w:pPr>
    </w:p>
    <w:p w:rsidR="00B723DF" w:rsidRDefault="00B723DF" w:rsidP="00875705">
      <w:pPr>
        <w:pStyle w:val="a3"/>
        <w:rPr>
          <w:color w:val="000000"/>
        </w:rPr>
      </w:pP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Что такое река?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Река – это постоянно текущая вода.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Как образуется река?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Откуда река берет свое начало?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Как называется место рождения реки?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Место рождения реки называется – исток.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 xml:space="preserve">Обычно она начинается с маленького родника, который бьет </w:t>
      </w:r>
      <w:proofErr w:type="gramStart"/>
      <w:r w:rsidRPr="00AF745C">
        <w:rPr>
          <w:color w:val="000000"/>
        </w:rPr>
        <w:t>из под</w:t>
      </w:r>
      <w:proofErr w:type="gramEnd"/>
      <w:r w:rsidRPr="00AF745C">
        <w:rPr>
          <w:color w:val="000000"/>
        </w:rPr>
        <w:t xml:space="preserve"> земли и течет ручейком. Постепенно с этим ручейком сливаются другие ручьи, а в образовавшуюся маленькую речку впадают такие же речушки.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Как называются эти речушки?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Эти реки называются – притоками.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Притоки могут быть левыми и правыми.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Почему их так называют: левый приток и правый приток?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Речка становится все полноводнее и мало-пома</w:t>
      </w:r>
      <w:r w:rsidR="000A11B3">
        <w:rPr>
          <w:color w:val="000000"/>
        </w:rPr>
        <w:t>лу превращается в большую реку.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Чем дальше течет река, тем больше воды поступает в нее, стекая из мелких ручейков. В конце пути наша полноводная река может впадать в море или озеро. А если вдруг на пути встретится другая, более крупная река, то наша река может стать ее притоком.</w:t>
      </w:r>
    </w:p>
    <w:p w:rsidR="00875705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Посмотрите на схему реки.</w:t>
      </w:r>
    </w:p>
    <w:p w:rsidR="00B723DF" w:rsidRPr="00AF745C" w:rsidRDefault="00B723DF" w:rsidP="00875705">
      <w:pPr>
        <w:pStyle w:val="a3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464628" cy="383383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7400" cy="3842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Как же называется место, где река впадает в другой водоем?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Это место называется – устье.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Рождаться реки могут и в горах. Земная поверхность, с которой по ручьям и притокам собирается вода в одну реку, называется</w:t>
      </w:r>
      <w:r w:rsidRPr="00AF745C">
        <w:rPr>
          <w:rStyle w:val="apple-converted-space"/>
          <w:color w:val="000000"/>
        </w:rPr>
        <w:t> </w:t>
      </w:r>
      <w:r w:rsidRPr="00AF745C">
        <w:rPr>
          <w:b/>
          <w:bCs/>
          <w:color w:val="000000"/>
        </w:rPr>
        <w:t>бассейном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этой реки.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Как определить, где левый берег, а где правый?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+ Нужно встать по течению.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Какие новые слова вы видите на рисунке?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Как вы думаете, что такое русло?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Русло – это канал, по которому течет река. Русло реки имеет уклон, поэтому вода в реке течет, у реки есть течение.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Что такое течение?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Течение – это движение воды в реке.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Одинаковое ли течение в реках?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 xml:space="preserve">Посмотрите, как вы думаете, от чего зависит какое в реке </w:t>
      </w:r>
      <w:proofErr w:type="gramStart"/>
      <w:r w:rsidRPr="00AF745C">
        <w:rPr>
          <w:color w:val="000000"/>
        </w:rPr>
        <w:t>течение ?</w:t>
      </w:r>
      <w:proofErr w:type="gramEnd"/>
      <w:r w:rsidRPr="00AF745C">
        <w:rPr>
          <w:color w:val="000000"/>
        </w:rPr>
        <w:t xml:space="preserve"> Почему одни реки текут тихо, спокойно, а другие быстро, даже кажется, что вода в реке бурлит?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Реки, протекающие по равнине, называют</w:t>
      </w:r>
      <w:r w:rsidRPr="00AF745C">
        <w:rPr>
          <w:rStyle w:val="apple-converted-space"/>
          <w:color w:val="000000"/>
        </w:rPr>
        <w:t> </w:t>
      </w:r>
      <w:r w:rsidRPr="00AF745C">
        <w:rPr>
          <w:b/>
          <w:bCs/>
          <w:color w:val="000000"/>
        </w:rPr>
        <w:t>равнинными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реками. Течение у них замедленное и спокойное.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lastRenderedPageBreak/>
        <w:t>Реки, протекающие по гористой земной поверхности, называются</w:t>
      </w:r>
      <w:r w:rsidRPr="00AF745C">
        <w:rPr>
          <w:rStyle w:val="apple-converted-space"/>
          <w:b/>
          <w:bCs/>
          <w:color w:val="000000"/>
        </w:rPr>
        <w:t> </w:t>
      </w:r>
      <w:r w:rsidRPr="00AF745C">
        <w:rPr>
          <w:b/>
          <w:bCs/>
          <w:color w:val="000000"/>
        </w:rPr>
        <w:t>горными</w:t>
      </w:r>
      <w:r w:rsidRPr="00AF745C">
        <w:rPr>
          <w:color w:val="000000"/>
        </w:rPr>
        <w:t>. Течение у них быстрое, подчас сбивающее с ног.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А есть реки, в которых не видно воды. Она бежит под камнями. Такие реки называют</w:t>
      </w:r>
      <w:r w:rsidR="00AF745C" w:rsidRPr="00AF745C">
        <w:rPr>
          <w:color w:val="000000"/>
        </w:rPr>
        <w:t xml:space="preserve"> </w:t>
      </w:r>
      <w:r w:rsidRPr="00AF745C">
        <w:rPr>
          <w:b/>
          <w:bCs/>
          <w:color w:val="000000"/>
        </w:rPr>
        <w:t>каменными</w:t>
      </w:r>
      <w:r w:rsidRPr="00AF745C">
        <w:rPr>
          <w:color w:val="000000"/>
        </w:rPr>
        <w:t>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Почему вода в реке не кончается? Почему она течет, течет, а не вытечет?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Где река берет “</w:t>
      </w:r>
      <w:proofErr w:type="spellStart"/>
      <w:r w:rsidRPr="00AF745C">
        <w:rPr>
          <w:color w:val="000000"/>
        </w:rPr>
        <w:t>вечнотекущую</w:t>
      </w:r>
      <w:proofErr w:type="spellEnd"/>
      <w:r w:rsidRPr="00AF745C">
        <w:rPr>
          <w:color w:val="000000"/>
        </w:rPr>
        <w:t xml:space="preserve"> “ воду?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b/>
          <w:bCs/>
          <w:color w:val="000000"/>
        </w:rPr>
        <w:t>Рекам постоянно необходимо питание.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Откуда реки получают питание?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Питание может быть разное:</w:t>
      </w:r>
    </w:p>
    <w:p w:rsidR="00875705" w:rsidRPr="00AF745C" w:rsidRDefault="00875705" w:rsidP="00875705">
      <w:pPr>
        <w:pStyle w:val="a3"/>
        <w:numPr>
          <w:ilvl w:val="0"/>
          <w:numId w:val="2"/>
        </w:numPr>
        <w:rPr>
          <w:color w:val="000000"/>
        </w:rPr>
      </w:pPr>
      <w:r w:rsidRPr="00AF745C">
        <w:rPr>
          <w:color w:val="000000"/>
        </w:rPr>
        <w:t>дождевое</w:t>
      </w:r>
    </w:p>
    <w:p w:rsidR="00875705" w:rsidRPr="00AF745C" w:rsidRDefault="00875705" w:rsidP="00875705">
      <w:pPr>
        <w:pStyle w:val="a3"/>
        <w:numPr>
          <w:ilvl w:val="0"/>
          <w:numId w:val="2"/>
        </w:numPr>
        <w:rPr>
          <w:color w:val="000000"/>
        </w:rPr>
      </w:pPr>
      <w:r w:rsidRPr="00AF745C">
        <w:rPr>
          <w:color w:val="000000"/>
        </w:rPr>
        <w:t>ледниковое</w:t>
      </w:r>
    </w:p>
    <w:p w:rsidR="00875705" w:rsidRPr="00AF745C" w:rsidRDefault="00875705" w:rsidP="00875705">
      <w:pPr>
        <w:pStyle w:val="a3"/>
        <w:numPr>
          <w:ilvl w:val="0"/>
          <w:numId w:val="2"/>
        </w:numPr>
        <w:rPr>
          <w:color w:val="000000"/>
        </w:rPr>
      </w:pPr>
      <w:r w:rsidRPr="00AF745C">
        <w:rPr>
          <w:color w:val="000000"/>
        </w:rPr>
        <w:t>подземные воды</w:t>
      </w:r>
    </w:p>
    <w:p w:rsidR="00875705" w:rsidRPr="00AF745C" w:rsidRDefault="00875705" w:rsidP="00875705">
      <w:pPr>
        <w:pStyle w:val="a3"/>
        <w:numPr>
          <w:ilvl w:val="0"/>
          <w:numId w:val="2"/>
        </w:numPr>
        <w:rPr>
          <w:color w:val="000000"/>
        </w:rPr>
      </w:pPr>
      <w:r w:rsidRPr="00AF745C">
        <w:rPr>
          <w:color w:val="000000"/>
        </w:rPr>
        <w:t>снеговое.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Основным источником питания являются осадки.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А откуда берутся осадки? Вспомните, что такое круговорот воды в природе.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–</w:t>
      </w:r>
      <w:r w:rsidRPr="00AF745C">
        <w:rPr>
          <w:rStyle w:val="apple-converted-space"/>
          <w:color w:val="000000"/>
        </w:rPr>
        <w:t> </w:t>
      </w:r>
      <w:r w:rsidRPr="00AF745C">
        <w:rPr>
          <w:color w:val="000000"/>
        </w:rPr>
        <w:t>Ребята, почему же вода в реке не кончается?</w:t>
      </w:r>
    </w:p>
    <w:p w:rsidR="00E11B9F" w:rsidRDefault="00875705" w:rsidP="00875705">
      <w:pPr>
        <w:pStyle w:val="a3"/>
        <w:rPr>
          <w:b/>
          <w:bCs/>
          <w:color w:val="000000"/>
        </w:rPr>
      </w:pPr>
      <w:r w:rsidRPr="00AF745C">
        <w:rPr>
          <w:b/>
          <w:bCs/>
          <w:color w:val="000000"/>
        </w:rPr>
        <w:t>Вывод: реки получают постоянное питание и в природе проис</w:t>
      </w:r>
      <w:r w:rsidR="00E02482">
        <w:rPr>
          <w:b/>
          <w:bCs/>
          <w:color w:val="000000"/>
        </w:rPr>
        <w:t>ходит круговорот воды в природе.</w:t>
      </w:r>
      <w:r w:rsidR="00B723DF">
        <w:rPr>
          <w:b/>
          <w:bCs/>
          <w:color w:val="000000"/>
        </w:rPr>
        <w:t xml:space="preserve"> </w:t>
      </w:r>
    </w:p>
    <w:p w:rsidR="00B723DF" w:rsidRPr="00E11B9F" w:rsidRDefault="00E11B9F" w:rsidP="00875705">
      <w:pPr>
        <w:pStyle w:val="a3"/>
        <w:rPr>
          <w:b/>
          <w:bCs/>
          <w:color w:val="000000"/>
        </w:rPr>
      </w:pPr>
      <w:r w:rsidRPr="00104FBD">
        <w:rPr>
          <w:b/>
          <w:bCs/>
          <w:color w:val="FF0000"/>
        </w:rPr>
        <w:t>4</w:t>
      </w:r>
      <w:r w:rsidR="00B723DF" w:rsidRPr="00E11B9F">
        <w:rPr>
          <w:b/>
          <w:bCs/>
          <w:color w:val="FF0000"/>
        </w:rPr>
        <w:t>Физминутка</w:t>
      </w:r>
    </w:p>
    <w:p w:rsidR="00B723DF" w:rsidRDefault="00B723DF" w:rsidP="00875705">
      <w:pPr>
        <w:pStyle w:val="a3"/>
        <w:rPr>
          <w:bCs/>
          <w:color w:val="000000"/>
        </w:rPr>
      </w:pPr>
      <w:r w:rsidRPr="00B723DF">
        <w:rPr>
          <w:bCs/>
          <w:color w:val="000000"/>
        </w:rPr>
        <w:t xml:space="preserve">Музыкальная </w:t>
      </w:r>
      <w:proofErr w:type="spellStart"/>
      <w:r w:rsidRPr="00B723DF">
        <w:rPr>
          <w:bCs/>
          <w:color w:val="000000"/>
        </w:rPr>
        <w:t>физминутка</w:t>
      </w:r>
      <w:proofErr w:type="spellEnd"/>
      <w:r w:rsidRPr="00B723DF">
        <w:rPr>
          <w:bCs/>
          <w:color w:val="000000"/>
        </w:rPr>
        <w:t xml:space="preserve"> «Море волнуется раз»</w:t>
      </w:r>
    </w:p>
    <w:p w:rsidR="00B723DF" w:rsidRPr="00E11B9F" w:rsidRDefault="00E11B9F" w:rsidP="00875705">
      <w:pPr>
        <w:pStyle w:val="a3"/>
        <w:rPr>
          <w:b/>
          <w:bCs/>
          <w:color w:val="FF0000"/>
        </w:rPr>
      </w:pPr>
      <w:r w:rsidRPr="00104FBD">
        <w:rPr>
          <w:b/>
          <w:bCs/>
          <w:color w:val="FF0000"/>
        </w:rPr>
        <w:t xml:space="preserve">5 </w:t>
      </w:r>
      <w:r w:rsidR="00B723DF" w:rsidRPr="00E11B9F">
        <w:rPr>
          <w:b/>
          <w:bCs/>
          <w:color w:val="FF0000"/>
        </w:rPr>
        <w:t>Продолжение изучения темы.</w:t>
      </w:r>
    </w:p>
    <w:p w:rsidR="00E02482" w:rsidRDefault="00E02482" w:rsidP="00875705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>Водоемы нашего края</w:t>
      </w:r>
    </w:p>
    <w:p w:rsidR="00A5544D" w:rsidRPr="005475F6" w:rsidRDefault="00A5544D" w:rsidP="00875705">
      <w:pPr>
        <w:pStyle w:val="a3"/>
        <w:rPr>
          <w:bCs/>
          <w:color w:val="000000"/>
        </w:rPr>
      </w:pPr>
      <w:r w:rsidRPr="005475F6">
        <w:rPr>
          <w:bCs/>
          <w:color w:val="000000"/>
        </w:rPr>
        <w:t xml:space="preserve">В республике насчитывается более 6200 </w:t>
      </w:r>
      <w:proofErr w:type="spellStart"/>
      <w:proofErr w:type="gramStart"/>
      <w:r w:rsidRPr="005475F6">
        <w:rPr>
          <w:bCs/>
          <w:color w:val="000000"/>
        </w:rPr>
        <w:t>рек.Около</w:t>
      </w:r>
      <w:proofErr w:type="spellEnd"/>
      <w:proofErr w:type="gramEnd"/>
      <w:r w:rsidRPr="005475F6">
        <w:rPr>
          <w:bCs/>
          <w:color w:val="000000"/>
        </w:rPr>
        <w:t xml:space="preserve"> 90%всех этих рек относится к </w:t>
      </w:r>
      <w:proofErr w:type="spellStart"/>
      <w:r w:rsidRPr="005475F6">
        <w:rPr>
          <w:bCs/>
          <w:color w:val="000000"/>
        </w:rPr>
        <w:t>горным.Самые</w:t>
      </w:r>
      <w:proofErr w:type="spellEnd"/>
      <w:r w:rsidRPr="005475F6">
        <w:rPr>
          <w:bCs/>
          <w:color w:val="000000"/>
        </w:rPr>
        <w:t xml:space="preserve"> крупные реки </w:t>
      </w:r>
      <w:proofErr w:type="spellStart"/>
      <w:r w:rsidRPr="005475F6">
        <w:rPr>
          <w:bCs/>
          <w:color w:val="000000"/>
        </w:rPr>
        <w:t>Сулак,Терек</w:t>
      </w:r>
      <w:proofErr w:type="spellEnd"/>
      <w:r w:rsidRPr="005475F6">
        <w:rPr>
          <w:bCs/>
          <w:color w:val="000000"/>
        </w:rPr>
        <w:t>, Самур.</w:t>
      </w:r>
    </w:p>
    <w:p w:rsidR="00A5544D" w:rsidRPr="005475F6" w:rsidRDefault="00A5544D" w:rsidP="00875705">
      <w:pPr>
        <w:pStyle w:val="a3"/>
        <w:rPr>
          <w:bCs/>
          <w:color w:val="000000"/>
        </w:rPr>
      </w:pPr>
      <w:r w:rsidRPr="005475F6">
        <w:rPr>
          <w:bCs/>
          <w:color w:val="000000"/>
        </w:rPr>
        <w:t xml:space="preserve">Река Самур протекает по территории Дагестана и </w:t>
      </w:r>
      <w:proofErr w:type="spellStart"/>
      <w:r w:rsidRPr="005475F6">
        <w:rPr>
          <w:bCs/>
          <w:color w:val="000000"/>
        </w:rPr>
        <w:t>Азербайджана.Длина</w:t>
      </w:r>
      <w:proofErr w:type="spellEnd"/>
      <w:r w:rsidRPr="005475F6">
        <w:rPr>
          <w:bCs/>
          <w:color w:val="000000"/>
        </w:rPr>
        <w:t xml:space="preserve"> реки 216 км. </w:t>
      </w:r>
    </w:p>
    <w:p w:rsidR="00A5544D" w:rsidRDefault="00A5544D" w:rsidP="00875705">
      <w:pPr>
        <w:pStyle w:val="a3"/>
        <w:rPr>
          <w:bCs/>
          <w:color w:val="000000"/>
        </w:rPr>
      </w:pPr>
      <w:r w:rsidRPr="005475F6">
        <w:rPr>
          <w:bCs/>
          <w:color w:val="000000"/>
        </w:rPr>
        <w:t xml:space="preserve">Сулак- длина ее 150 </w:t>
      </w:r>
      <w:proofErr w:type="spellStart"/>
      <w:r w:rsidRPr="005475F6">
        <w:rPr>
          <w:bCs/>
          <w:color w:val="000000"/>
        </w:rPr>
        <w:t>км.Начало</w:t>
      </w:r>
      <w:proofErr w:type="spellEnd"/>
      <w:r w:rsidRPr="005475F6">
        <w:rPr>
          <w:bCs/>
          <w:color w:val="000000"/>
        </w:rPr>
        <w:t xml:space="preserve"> реки Сулак в Главном </w:t>
      </w:r>
      <w:proofErr w:type="spellStart"/>
      <w:r w:rsidRPr="005475F6">
        <w:rPr>
          <w:bCs/>
          <w:color w:val="000000"/>
        </w:rPr>
        <w:t>Сулакском</w:t>
      </w:r>
      <w:proofErr w:type="spellEnd"/>
      <w:r w:rsidRPr="005475F6">
        <w:rPr>
          <w:bCs/>
          <w:color w:val="000000"/>
        </w:rPr>
        <w:t xml:space="preserve"> каньоне.</w:t>
      </w:r>
    </w:p>
    <w:p w:rsidR="00B723DF" w:rsidRPr="005475F6" w:rsidRDefault="00B723DF" w:rsidP="00875705">
      <w:pPr>
        <w:pStyle w:val="a3"/>
        <w:rPr>
          <w:bCs/>
          <w:color w:val="000000"/>
        </w:rPr>
      </w:pPr>
      <w:r>
        <w:rPr>
          <w:bCs/>
          <w:noProof/>
          <w:color w:val="000000"/>
        </w:rPr>
        <w:lastRenderedPageBreak/>
        <w:drawing>
          <wp:inline distT="0" distB="0" distL="0" distR="0">
            <wp:extent cx="5421085" cy="3211195"/>
            <wp:effectExtent l="0" t="0" r="825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2552dcbf3bbda6e0e79af2439ca9f7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315" cy="321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5F6" w:rsidRDefault="00A5544D" w:rsidP="00875705">
      <w:pPr>
        <w:pStyle w:val="a3"/>
        <w:rPr>
          <w:bCs/>
          <w:color w:val="000000"/>
        </w:rPr>
      </w:pPr>
      <w:r w:rsidRPr="005475F6">
        <w:rPr>
          <w:bCs/>
          <w:color w:val="000000"/>
        </w:rPr>
        <w:t xml:space="preserve">Река Терек – 623 </w:t>
      </w:r>
      <w:proofErr w:type="spellStart"/>
      <w:r w:rsidRPr="005475F6">
        <w:rPr>
          <w:bCs/>
          <w:color w:val="000000"/>
        </w:rPr>
        <w:t>км.Протекает</w:t>
      </w:r>
      <w:proofErr w:type="spellEnd"/>
      <w:r w:rsidRPr="005475F6">
        <w:rPr>
          <w:bCs/>
          <w:color w:val="000000"/>
        </w:rPr>
        <w:t xml:space="preserve"> по территории Грузии, Северной Осетии, </w:t>
      </w:r>
      <w:proofErr w:type="spellStart"/>
      <w:r w:rsidRPr="005475F6">
        <w:rPr>
          <w:bCs/>
          <w:color w:val="000000"/>
        </w:rPr>
        <w:t>Кабардино</w:t>
      </w:r>
      <w:proofErr w:type="spellEnd"/>
      <w:r w:rsidRPr="005475F6">
        <w:rPr>
          <w:bCs/>
          <w:color w:val="000000"/>
        </w:rPr>
        <w:t xml:space="preserve"> Балкарии, Ставропольск</w:t>
      </w:r>
      <w:r w:rsidR="005475F6" w:rsidRPr="005475F6">
        <w:rPr>
          <w:bCs/>
          <w:color w:val="000000"/>
        </w:rPr>
        <w:t>ого края, Чечни и Дагестана. Все эти реки впадают в Каспийское море.</w:t>
      </w:r>
    </w:p>
    <w:p w:rsidR="00B723DF" w:rsidRPr="005475F6" w:rsidRDefault="00B723DF" w:rsidP="00875705">
      <w:pPr>
        <w:pStyle w:val="a3"/>
        <w:rPr>
          <w:bCs/>
          <w:color w:val="000000"/>
        </w:rPr>
      </w:pPr>
      <w:r>
        <w:rPr>
          <w:bCs/>
          <w:noProof/>
          <w:color w:val="000000"/>
        </w:rPr>
        <w:drawing>
          <wp:inline distT="0" distB="0" distL="0" distR="0">
            <wp:extent cx="5704114" cy="37553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457" cy="376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482" w:rsidRPr="005475F6" w:rsidRDefault="00A5544D" w:rsidP="00875705">
      <w:pPr>
        <w:pStyle w:val="a3"/>
        <w:rPr>
          <w:bCs/>
          <w:color w:val="000000"/>
        </w:rPr>
      </w:pPr>
      <w:r w:rsidRPr="005475F6">
        <w:rPr>
          <w:bCs/>
          <w:color w:val="000000"/>
        </w:rPr>
        <w:t xml:space="preserve"> </w:t>
      </w:r>
      <w:r w:rsidR="00353D87" w:rsidRPr="005475F6">
        <w:rPr>
          <w:bCs/>
          <w:color w:val="000000"/>
        </w:rPr>
        <w:t xml:space="preserve">Озер в Дагестане не так </w:t>
      </w:r>
      <w:proofErr w:type="gramStart"/>
      <w:r w:rsidR="00353D87" w:rsidRPr="005475F6">
        <w:rPr>
          <w:bCs/>
          <w:color w:val="000000"/>
        </w:rPr>
        <w:t xml:space="preserve">много </w:t>
      </w:r>
      <w:r w:rsidRPr="005475F6">
        <w:rPr>
          <w:bCs/>
          <w:color w:val="000000"/>
        </w:rPr>
        <w:t>.</w:t>
      </w:r>
      <w:r w:rsidR="005475F6" w:rsidRPr="005475F6">
        <w:rPr>
          <w:bCs/>
          <w:color w:val="000000"/>
        </w:rPr>
        <w:t>Самое</w:t>
      </w:r>
      <w:proofErr w:type="gramEnd"/>
      <w:r w:rsidR="005475F6" w:rsidRPr="005475F6">
        <w:rPr>
          <w:bCs/>
          <w:color w:val="000000"/>
        </w:rPr>
        <w:t xml:space="preserve"> большое из них это озеро </w:t>
      </w:r>
      <w:proofErr w:type="spellStart"/>
      <w:r w:rsidR="005475F6" w:rsidRPr="005475F6">
        <w:rPr>
          <w:bCs/>
          <w:color w:val="000000"/>
        </w:rPr>
        <w:t>Кезеной-Ам</w:t>
      </w:r>
      <w:proofErr w:type="spellEnd"/>
      <w:r w:rsidR="005475F6" w:rsidRPr="005475F6">
        <w:rPr>
          <w:bCs/>
          <w:color w:val="000000"/>
        </w:rPr>
        <w:t>.</w:t>
      </w:r>
    </w:p>
    <w:p w:rsidR="005475F6" w:rsidRDefault="005475F6" w:rsidP="00875705">
      <w:pPr>
        <w:pStyle w:val="a3"/>
        <w:rPr>
          <w:bCs/>
          <w:color w:val="000000"/>
        </w:rPr>
      </w:pPr>
      <w:r w:rsidRPr="005475F6">
        <w:rPr>
          <w:bCs/>
          <w:color w:val="000000"/>
        </w:rPr>
        <w:t xml:space="preserve">Это все естественные водоемы. Есть и </w:t>
      </w:r>
      <w:proofErr w:type="gramStart"/>
      <w:r w:rsidRPr="005475F6">
        <w:rPr>
          <w:bCs/>
          <w:color w:val="000000"/>
        </w:rPr>
        <w:t>искусственные .</w:t>
      </w:r>
      <w:proofErr w:type="spellStart"/>
      <w:r w:rsidRPr="005475F6">
        <w:rPr>
          <w:bCs/>
          <w:color w:val="000000"/>
        </w:rPr>
        <w:t>Напрмимер</w:t>
      </w:r>
      <w:proofErr w:type="spellEnd"/>
      <w:proofErr w:type="gramEnd"/>
      <w:r w:rsidRPr="005475F6">
        <w:rPr>
          <w:bCs/>
          <w:color w:val="000000"/>
        </w:rPr>
        <w:t xml:space="preserve"> </w:t>
      </w:r>
      <w:proofErr w:type="spellStart"/>
      <w:r w:rsidRPr="005475F6">
        <w:rPr>
          <w:bCs/>
          <w:color w:val="000000"/>
        </w:rPr>
        <w:t>Чиркейское</w:t>
      </w:r>
      <w:proofErr w:type="spellEnd"/>
      <w:r w:rsidRPr="005475F6">
        <w:rPr>
          <w:bCs/>
          <w:color w:val="000000"/>
        </w:rPr>
        <w:t xml:space="preserve">  </w:t>
      </w:r>
      <w:proofErr w:type="spellStart"/>
      <w:r w:rsidRPr="005475F6">
        <w:rPr>
          <w:bCs/>
          <w:color w:val="000000"/>
        </w:rPr>
        <w:t>водохранилище.Распологается</w:t>
      </w:r>
      <w:proofErr w:type="spellEnd"/>
      <w:r w:rsidRPr="005475F6">
        <w:rPr>
          <w:bCs/>
          <w:color w:val="000000"/>
        </w:rPr>
        <w:t xml:space="preserve"> на реке Сулак.</w:t>
      </w:r>
    </w:p>
    <w:p w:rsidR="00E11B9F" w:rsidRDefault="00E11B9F" w:rsidP="00875705">
      <w:pPr>
        <w:pStyle w:val="a3"/>
        <w:rPr>
          <w:bCs/>
          <w:color w:val="FF0000"/>
        </w:rPr>
      </w:pPr>
      <w:r w:rsidRPr="00104FBD">
        <w:rPr>
          <w:bCs/>
          <w:color w:val="FF0000"/>
        </w:rPr>
        <w:t xml:space="preserve">6 </w:t>
      </w:r>
      <w:r w:rsidRPr="00E11B9F">
        <w:rPr>
          <w:bCs/>
          <w:color w:val="FF0000"/>
        </w:rPr>
        <w:t>Работа по учебнику</w:t>
      </w:r>
    </w:p>
    <w:p w:rsidR="00E11B9F" w:rsidRPr="00E11B9F" w:rsidRDefault="00E11B9F" w:rsidP="00875705">
      <w:pPr>
        <w:pStyle w:val="a3"/>
        <w:rPr>
          <w:bCs/>
        </w:rPr>
      </w:pPr>
      <w:r w:rsidRPr="00E11B9F">
        <w:rPr>
          <w:bCs/>
        </w:rPr>
        <w:lastRenderedPageBreak/>
        <w:t xml:space="preserve">Дети по </w:t>
      </w:r>
      <w:proofErr w:type="spellStart"/>
      <w:r w:rsidRPr="00E11B9F">
        <w:rPr>
          <w:bCs/>
        </w:rPr>
        <w:t>обзацам</w:t>
      </w:r>
      <w:proofErr w:type="spellEnd"/>
      <w:r w:rsidRPr="00E11B9F">
        <w:rPr>
          <w:bCs/>
        </w:rPr>
        <w:t xml:space="preserve"> читают на стр.146-147 и делают выводы.</w:t>
      </w:r>
    </w:p>
    <w:p w:rsidR="00E11B9F" w:rsidRPr="00E11B9F" w:rsidRDefault="00E11B9F" w:rsidP="00875705">
      <w:pPr>
        <w:pStyle w:val="a3"/>
        <w:rPr>
          <w:bCs/>
          <w:color w:val="FF0000"/>
        </w:rPr>
      </w:pPr>
    </w:p>
    <w:p w:rsidR="00B723DF" w:rsidRPr="00AF745C" w:rsidRDefault="00B723DF" w:rsidP="00AF745C">
      <w:pPr>
        <w:pStyle w:val="a3"/>
        <w:jc w:val="center"/>
        <w:rPr>
          <w:color w:val="000000"/>
        </w:rPr>
      </w:pPr>
      <w:bookmarkStart w:id="0" w:name="_GoBack"/>
      <w:bookmarkEnd w:id="0"/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У.- Какой вывод мы можем сделать?</w:t>
      </w:r>
      <w:r w:rsidRPr="00AF745C">
        <w:rPr>
          <w:color w:val="000000"/>
        </w:rPr>
        <w:br/>
        <w:t>Д.- Вода действительно богатство и мы должны беречь и охранять воду. Потому что без воды погибнет все живое на земле.</w:t>
      </w:r>
    </w:p>
    <w:p w:rsidR="00875705" w:rsidRPr="00AF745C" w:rsidRDefault="00875705" w:rsidP="00875705">
      <w:pPr>
        <w:pStyle w:val="a3"/>
        <w:jc w:val="center"/>
        <w:rPr>
          <w:color w:val="000000"/>
        </w:rPr>
      </w:pPr>
      <w:r w:rsidRPr="00AF745C">
        <w:rPr>
          <w:color w:val="000000"/>
        </w:rPr>
        <w:t>.</w:t>
      </w:r>
    </w:p>
    <w:p w:rsidR="00875705" w:rsidRPr="00E11B9F" w:rsidRDefault="00E11B9F" w:rsidP="00875705">
      <w:pPr>
        <w:pStyle w:val="a3"/>
        <w:rPr>
          <w:color w:val="FF0000"/>
        </w:rPr>
      </w:pPr>
      <w:r w:rsidRPr="00E11B9F">
        <w:rPr>
          <w:b/>
          <w:bCs/>
          <w:color w:val="FF0000"/>
        </w:rPr>
        <w:t>7</w:t>
      </w:r>
      <w:r w:rsidR="00875705" w:rsidRPr="00E11B9F">
        <w:rPr>
          <w:b/>
          <w:bCs/>
          <w:color w:val="FF0000"/>
        </w:rPr>
        <w:t>. Подведение итогов. Рефлексия.</w:t>
      </w:r>
    </w:p>
    <w:p w:rsidR="00875705" w:rsidRPr="00AF745C" w:rsidRDefault="00875705" w:rsidP="00875705">
      <w:pPr>
        <w:pStyle w:val="a3"/>
        <w:rPr>
          <w:color w:val="000000"/>
        </w:rPr>
      </w:pPr>
      <w:r w:rsidRPr="00AF745C">
        <w:rPr>
          <w:color w:val="000000"/>
        </w:rPr>
        <w:t>Оцените свою работу.</w:t>
      </w:r>
    </w:p>
    <w:p w:rsidR="00875705" w:rsidRPr="00AF745C" w:rsidRDefault="00875705" w:rsidP="00875705">
      <w:pPr>
        <w:pStyle w:val="a3"/>
        <w:numPr>
          <w:ilvl w:val="0"/>
          <w:numId w:val="3"/>
        </w:numPr>
        <w:rPr>
          <w:color w:val="000000"/>
        </w:rPr>
      </w:pPr>
      <w:r w:rsidRPr="00AF745C">
        <w:rPr>
          <w:color w:val="000000"/>
        </w:rPr>
        <w:t>Тест «Да или нет»</w:t>
      </w:r>
    </w:p>
    <w:p w:rsidR="00875705" w:rsidRPr="00AF745C" w:rsidRDefault="00875705" w:rsidP="00875705">
      <w:pPr>
        <w:pStyle w:val="a3"/>
        <w:numPr>
          <w:ilvl w:val="0"/>
          <w:numId w:val="4"/>
        </w:numPr>
        <w:rPr>
          <w:color w:val="000000"/>
        </w:rPr>
      </w:pPr>
      <w:r w:rsidRPr="00AF745C">
        <w:rPr>
          <w:color w:val="000000"/>
        </w:rPr>
        <w:t>Естественные водоемы – это река, озеро, море, океан. +</w:t>
      </w:r>
    </w:p>
    <w:p w:rsidR="00875705" w:rsidRPr="00AF745C" w:rsidRDefault="00875705" w:rsidP="00875705">
      <w:pPr>
        <w:pStyle w:val="a3"/>
        <w:numPr>
          <w:ilvl w:val="0"/>
          <w:numId w:val="4"/>
        </w:numPr>
        <w:rPr>
          <w:color w:val="000000"/>
        </w:rPr>
      </w:pPr>
      <w:r w:rsidRPr="00AF745C">
        <w:rPr>
          <w:color w:val="000000"/>
        </w:rPr>
        <w:t>Место, где река впадает в другую реку, озеро или море – это исток. –</w:t>
      </w:r>
    </w:p>
    <w:p w:rsidR="00875705" w:rsidRPr="00AF745C" w:rsidRDefault="00875705" w:rsidP="00875705">
      <w:pPr>
        <w:pStyle w:val="a3"/>
        <w:numPr>
          <w:ilvl w:val="0"/>
          <w:numId w:val="4"/>
        </w:numPr>
        <w:rPr>
          <w:color w:val="000000"/>
        </w:rPr>
      </w:pPr>
      <w:r w:rsidRPr="00AF745C">
        <w:rPr>
          <w:color w:val="000000"/>
        </w:rPr>
        <w:t>Приток – это углубление, по которому течёт река. –</w:t>
      </w:r>
    </w:p>
    <w:p w:rsidR="00875705" w:rsidRDefault="00875705" w:rsidP="00875705">
      <w:pPr>
        <w:pStyle w:val="a3"/>
        <w:numPr>
          <w:ilvl w:val="0"/>
          <w:numId w:val="4"/>
        </w:numPr>
        <w:rPr>
          <w:color w:val="000000"/>
        </w:rPr>
      </w:pPr>
      <w:r w:rsidRPr="00AF745C">
        <w:rPr>
          <w:color w:val="000000"/>
        </w:rPr>
        <w:t>Чтобы вода в водоёмах была чистой, на берегах нужно строить фабрики и заводы. –</w:t>
      </w:r>
    </w:p>
    <w:p w:rsidR="00AC28B5" w:rsidRDefault="00AC28B5" w:rsidP="00875705">
      <w:pPr>
        <w:pStyle w:val="a3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Вода в морях и океанах соленая +</w:t>
      </w:r>
    </w:p>
    <w:p w:rsidR="00AC28B5" w:rsidRPr="00AF745C" w:rsidRDefault="00AC28B5" w:rsidP="00875705">
      <w:pPr>
        <w:pStyle w:val="a3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Вам понравился урок?</w:t>
      </w:r>
    </w:p>
    <w:p w:rsidR="00875705" w:rsidRPr="00E11B9F" w:rsidRDefault="00E11B9F" w:rsidP="00875705">
      <w:pPr>
        <w:pStyle w:val="a3"/>
        <w:rPr>
          <w:color w:val="FF0000"/>
        </w:rPr>
      </w:pPr>
      <w:r w:rsidRPr="00E11B9F">
        <w:rPr>
          <w:b/>
          <w:bCs/>
          <w:color w:val="FF0000"/>
        </w:rPr>
        <w:t>8</w:t>
      </w:r>
      <w:r w:rsidR="00875705" w:rsidRPr="00E11B9F">
        <w:rPr>
          <w:b/>
          <w:bCs/>
          <w:color w:val="FF0000"/>
        </w:rPr>
        <w:t>. Домашнее задание.</w:t>
      </w:r>
    </w:p>
    <w:p w:rsidR="0013221B" w:rsidRPr="00AF745C" w:rsidRDefault="00E11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тему на стр.145-147</w:t>
      </w:r>
    </w:p>
    <w:sectPr w:rsidR="0013221B" w:rsidRPr="00AF745C" w:rsidSect="00AF745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9349E"/>
    <w:multiLevelType w:val="multilevel"/>
    <w:tmpl w:val="5F942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707635"/>
    <w:multiLevelType w:val="multilevel"/>
    <w:tmpl w:val="21A41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9D37C5"/>
    <w:multiLevelType w:val="multilevel"/>
    <w:tmpl w:val="6F2C4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FD3C74"/>
    <w:multiLevelType w:val="multilevel"/>
    <w:tmpl w:val="D6DE7C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C23CB"/>
    <w:multiLevelType w:val="hybridMultilevel"/>
    <w:tmpl w:val="2184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705"/>
    <w:rsid w:val="000003DA"/>
    <w:rsid w:val="00000472"/>
    <w:rsid w:val="000A11B3"/>
    <w:rsid w:val="00104FBD"/>
    <w:rsid w:val="0013221B"/>
    <w:rsid w:val="00353D87"/>
    <w:rsid w:val="004806F3"/>
    <w:rsid w:val="004A208A"/>
    <w:rsid w:val="004A24A8"/>
    <w:rsid w:val="005475F6"/>
    <w:rsid w:val="005B328A"/>
    <w:rsid w:val="0063476F"/>
    <w:rsid w:val="00637693"/>
    <w:rsid w:val="00875705"/>
    <w:rsid w:val="00A5544D"/>
    <w:rsid w:val="00AC28B5"/>
    <w:rsid w:val="00AF745C"/>
    <w:rsid w:val="00B53622"/>
    <w:rsid w:val="00B723DF"/>
    <w:rsid w:val="00BA6958"/>
    <w:rsid w:val="00E02482"/>
    <w:rsid w:val="00E1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47C7D-C29D-43FD-B4E2-7A0C2D45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75705"/>
    <w:rPr>
      <w:i/>
      <w:iCs/>
    </w:rPr>
  </w:style>
  <w:style w:type="character" w:customStyle="1" w:styleId="apple-converted-space">
    <w:name w:val="apple-converted-space"/>
    <w:basedOn w:val="a0"/>
    <w:rsid w:val="00875705"/>
  </w:style>
  <w:style w:type="table" w:styleId="a5">
    <w:name w:val="Table Grid"/>
    <w:basedOn w:val="a1"/>
    <w:uiPriority w:val="59"/>
    <w:rsid w:val="00AF7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2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2021-04-20T07:58:00Z</dcterms:created>
  <dcterms:modified xsi:type="dcterms:W3CDTF">2021-04-20T07:58:00Z</dcterms:modified>
</cp:coreProperties>
</file>